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B9BBD7B" w14:textId="77777777" w:rsidR="00542314" w:rsidRPr="00542314" w:rsidRDefault="00542314" w:rsidP="0054231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2314">
        <w:rPr>
          <w:rFonts w:ascii="Times New Roman" w:hAnsi="Times New Roman" w:cs="Times New Roman"/>
          <w:sz w:val="24"/>
          <w:szCs w:val="24"/>
          <w:lang w:val="uk-UA"/>
        </w:rPr>
        <w:t>Спортивне обладнання та інвентар для забезпечення підготовки та участі національних збірних команд України з біатлону, лижного</w:t>
      </w:r>
    </w:p>
    <w:p w14:paraId="0CB3CEE4" w14:textId="171ADB1E" w:rsidR="00AB415B" w:rsidRPr="00542314" w:rsidRDefault="00542314" w:rsidP="0054231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314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542314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№3984)</w:t>
      </w:r>
      <w:r w:rsidRPr="005423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2EC3C" w14:textId="272ABA98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542314" w:rsidRPr="00542314">
        <w:rPr>
          <w:rFonts w:ascii="Times New Roman" w:hAnsi="Times New Roman" w:cs="Times New Roman"/>
          <w:bCs/>
          <w:sz w:val="24"/>
          <w:szCs w:val="24"/>
          <w:lang w:val="uk-UA"/>
        </w:rPr>
        <w:t>UA-2024-09-18-012574-a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42314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2024-09-18T13:38:00Z</cp:lastPrinted>
  <dcterms:created xsi:type="dcterms:W3CDTF">2024-09-18T13:38:00Z</dcterms:created>
  <dcterms:modified xsi:type="dcterms:W3CDTF">2024-09-18T13:38:00Z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